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大田县2024年度农村道路客运 城市交通发展奖励费改税补贴资金分配方案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根据《三明市财政局 三明市交通运输局关于下达2024年度农村客运补贴和城市交通发展奖励补贴资金的通知》（明财（建）指〔2025〕17号）文件精神，市级将相关资金下达我县，农村道路客运 城市交通发展奖励费改税补贴资金共计146.89万元。具体如下：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一、资金总额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省市下达我县2024年度农村道路客运、城市交通发展费改税补贴资金共计146.89万元，其中：农村道路客运 109.480万元，城市交通发展奖励37.41万元。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二、分配依据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依据《福建省财政厅 福建省交通运输厅关于印发〈福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建省农村道路客运费改税补贴资金管理办法〉的通知》（闽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财规〔2023〕6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号）、《福建省财政厅 福建省交通运输厅关于印发〈福建省城市交通发展奖励费改税补贴资金管理办 法〉的通知》（闽财规〔2023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〕7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号）、《福建省财政厅 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建省交通运输厅关于印发〈福建省岛际和农村水路客运费改税补贴资金管理办法〉的通知》（闽财规〔2023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〕10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号）、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《三明市交通运输局 三明市财政局关于印发&lt;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三明市农村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道路客运 城市交通发展奖励 岛际和农村水路客运费改税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补贴资金使用管理实施细则&gt;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的通知》（明交规〔2023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〕2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三、分配对象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农村道路客运车辆、巡游出租车。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四、分配公式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（一）农村客运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某企业补贴资金=上级下达我县农村道路客运费改税补贴资金×〔某企业在册车辆运营月座位数÷全县农村客运总在册车辆运营月座位数〕。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（二）巡游出租车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某企业补贴资金=上级下达我县城市交通发展奖励费改税补贴资金×〔某企业出租车总在营月数÷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全县出租车总在营月数〕。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五、具体分配情况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（一）农村道路客运费改税补贴资金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在册车辆数53辆，核定月座位数12298座，年度补助金额为109.480万元；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依据月座位数占全县的比例进行分配，具体如下：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核定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辆数（辆）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核定月座位数（座）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分配资金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大田分公司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9658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85.9780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三明市环宇运输有限公司大田分公司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2640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23.5020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（二）城市交通发展奖励费改税补贴资金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本年度省级补贴资金37.41万元，依据在营月数占全县的比例进行分配，具体如下：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企业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核定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辆数（辆）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核定在营月数（座）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分配资金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大田分公司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138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1338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28.4725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三明市环宇运输有限公司大田分公司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420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8.9375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DlmODU3MGExMjg4NGFkMTc1ZDEzMmY4Yjk0ZjUifQ=="/>
  </w:docVars>
  <w:rsids>
    <w:rsidRoot w:val="617E37C2"/>
    <w:rsid w:val="00D23242"/>
    <w:rsid w:val="079070CC"/>
    <w:rsid w:val="08E33A21"/>
    <w:rsid w:val="09646E43"/>
    <w:rsid w:val="09727371"/>
    <w:rsid w:val="09BB1120"/>
    <w:rsid w:val="0CB657C6"/>
    <w:rsid w:val="0CBD0903"/>
    <w:rsid w:val="0E0E518E"/>
    <w:rsid w:val="10A83678"/>
    <w:rsid w:val="1242768C"/>
    <w:rsid w:val="1337622E"/>
    <w:rsid w:val="16922B62"/>
    <w:rsid w:val="1AAB26E2"/>
    <w:rsid w:val="1C346708"/>
    <w:rsid w:val="1CF163A7"/>
    <w:rsid w:val="21283BCE"/>
    <w:rsid w:val="221D2589"/>
    <w:rsid w:val="255120D8"/>
    <w:rsid w:val="25C7239A"/>
    <w:rsid w:val="25C924DA"/>
    <w:rsid w:val="281A0EA7"/>
    <w:rsid w:val="28A15125"/>
    <w:rsid w:val="2AFB044D"/>
    <w:rsid w:val="2D6926E2"/>
    <w:rsid w:val="2E075A2A"/>
    <w:rsid w:val="2E440A2C"/>
    <w:rsid w:val="2F2F2680"/>
    <w:rsid w:val="30B71989"/>
    <w:rsid w:val="311C3B95"/>
    <w:rsid w:val="32DD4FAB"/>
    <w:rsid w:val="32EE540A"/>
    <w:rsid w:val="344A2B14"/>
    <w:rsid w:val="34CE1050"/>
    <w:rsid w:val="35274407"/>
    <w:rsid w:val="36826596"/>
    <w:rsid w:val="37E67DF1"/>
    <w:rsid w:val="38CD161E"/>
    <w:rsid w:val="3E611D98"/>
    <w:rsid w:val="3F216F60"/>
    <w:rsid w:val="466730B2"/>
    <w:rsid w:val="478665E8"/>
    <w:rsid w:val="4AF15640"/>
    <w:rsid w:val="4B306168"/>
    <w:rsid w:val="4CB93367"/>
    <w:rsid w:val="4F7E3035"/>
    <w:rsid w:val="4F7F0B7C"/>
    <w:rsid w:val="4FA2149D"/>
    <w:rsid w:val="54E029AD"/>
    <w:rsid w:val="550541C2"/>
    <w:rsid w:val="564550A4"/>
    <w:rsid w:val="573214BA"/>
    <w:rsid w:val="574F3E1A"/>
    <w:rsid w:val="57AD38D0"/>
    <w:rsid w:val="594A6E64"/>
    <w:rsid w:val="5B9E0ECC"/>
    <w:rsid w:val="5CE440B3"/>
    <w:rsid w:val="5EC56770"/>
    <w:rsid w:val="5F986650"/>
    <w:rsid w:val="608375E3"/>
    <w:rsid w:val="60A87B85"/>
    <w:rsid w:val="60BB7E2A"/>
    <w:rsid w:val="617E37C2"/>
    <w:rsid w:val="64D11B94"/>
    <w:rsid w:val="65D82D5A"/>
    <w:rsid w:val="663D1608"/>
    <w:rsid w:val="66C7577B"/>
    <w:rsid w:val="67BC645B"/>
    <w:rsid w:val="67E1286C"/>
    <w:rsid w:val="6BE0108D"/>
    <w:rsid w:val="6E55366C"/>
    <w:rsid w:val="6F0E72E3"/>
    <w:rsid w:val="70111815"/>
    <w:rsid w:val="702011DF"/>
    <w:rsid w:val="738C0842"/>
    <w:rsid w:val="73C2101D"/>
    <w:rsid w:val="74275AAB"/>
    <w:rsid w:val="74E120FE"/>
    <w:rsid w:val="76982C90"/>
    <w:rsid w:val="76D67314"/>
    <w:rsid w:val="77A2369A"/>
    <w:rsid w:val="789631FF"/>
    <w:rsid w:val="7A2B3E1B"/>
    <w:rsid w:val="7A3961F7"/>
    <w:rsid w:val="7C6278E2"/>
    <w:rsid w:val="7DF764EE"/>
    <w:rsid w:val="7E7A0ECD"/>
    <w:rsid w:val="7EFC18E2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1013</Characters>
  <Lines>0</Lines>
  <Paragraphs>0</Paragraphs>
  <TotalTime>12</TotalTime>
  <ScaleCrop>false</ScaleCrop>
  <LinksUpToDate>false</LinksUpToDate>
  <CharactersWithSpaces>1096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2023-10-16T06:50:00Z</dcterms:created>
  <dc:creator>Qihom</dc:creator>
  <cp:lastModifiedBy>林少萍</cp:lastModifiedBy>
  <dcterms:modified xsi:type="dcterms:W3CDTF">2025-04-07T07:49:05Z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E901F85934DA4A8582EF46A1547558EE_13</vt:lpwstr>
  </property>
  <property fmtid="{D5CDD505-2E9C-101B-9397-08002B2CF9AE}" pid="4" name="KSOTemplateDocerSaveRecord">
    <vt:lpwstr>eyJoZGlkIjoiMjE5ZDlmODU3MGExMjg4NGFkMTc1ZDEzMmY4Yjk0ZjUifQ==</vt:lpwstr>
  </property>
</Properties>
</file>